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ANALISIS LAPORAN LABA RUGI UNTUK 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MENILAI KINERJA PERUSAHAAN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PADA CV KAOS767BOGOR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Disusun Guna Memenuhi Persyaratan Ujian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Memperoleh Gelar Sarjana Ekonomi Pada Jurusan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Akuntansi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Ilmu Ekonomi GICI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DITA KUSNIA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NIM : </w:t>
      </w:r>
      <w:r>
        <w:rPr>
          <w:rFonts w:ascii="Times New Roman" w:hAnsi="Times New Roman" w:cs="Times New Roman"/>
          <w:b/>
          <w:sz w:val="28"/>
          <w:szCs w:val="24"/>
        </w:rPr>
        <w:t>2421901777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id-ID" w:eastAsia="id-ID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1885824</wp:posOffset>
            </wp:positionH>
            <wp:positionV relativeFrom="paragraph">
              <wp:posOffset>131025</wp:posOffset>
            </wp:positionV>
            <wp:extent cx="1666239" cy="2519680"/>
            <wp:effectExtent l="0" t="0" r="0" b="0"/>
            <wp:wrapNone/>
            <wp:docPr id="1026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/>
                  </pic:nvPicPr>
                  <pic:blipFill>
                    <a:blip r:embed="rId9" cstate="print"/>
                    <a:srcRect l="23615" t="10755" r="24363" b="10568"/>
                    <a:stretch/>
                  </pic:blipFill>
                  <pic:spPr>
                    <a:xfrm>
                      <a:off x="0" y="0"/>
                      <a:ext cx="1666239" cy="2519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\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JURUSAN AKUNTANSI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SEKOLAH TINGGI ILMU EKONOMI GICI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DEPOK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2023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35283" w:rsidSect="00044B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id-ID" w:eastAsia="id-ID"/>
        </w:rPr>
        <w:lastRenderedPageBreak/>
        <w:drawing>
          <wp:anchor distT="0" distB="0" distL="0" distR="0" simplePos="0" relativeHeight="4" behindDoc="0" locked="0" layoutInCell="1" allowOverlap="1" wp14:anchorId="0ABB6D8A" wp14:editId="53660B18">
            <wp:simplePos x="0" y="0"/>
            <wp:positionH relativeFrom="column">
              <wp:posOffset>2348049</wp:posOffset>
            </wp:positionH>
            <wp:positionV relativeFrom="paragraph">
              <wp:posOffset>24018</wp:posOffset>
            </wp:positionV>
            <wp:extent cx="713739" cy="1079500"/>
            <wp:effectExtent l="0" t="0" r="0" b="6350"/>
            <wp:wrapNone/>
            <wp:docPr id="102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7"/>
                    <pic:cNvPicPr/>
                  </pic:nvPicPr>
                  <pic:blipFill>
                    <a:blip r:embed="rId16" cstate="print"/>
                    <a:srcRect l="23615" t="10755" r="24363" b="10568"/>
                    <a:stretch/>
                  </pic:blipFill>
                  <pic:spPr>
                    <a:xfrm>
                      <a:off x="0" y="0"/>
                      <a:ext cx="713739" cy="1079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AKUNTANSI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ILMU EKONOMI GICI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DEPOK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PERSETUJUAN DAN PENGESAHAN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Berjudul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ANALISIS LAPORAN LABA RUGI UNTUK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MENILAI KINERJA PERUSAHAAN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PADA CV KAOS767BOGOR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Oleh :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Nama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DITA KUSNIA</w:t>
      </w: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NIM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2421901777</w:t>
      </w: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Jurusan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: Akuntansi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r>
        <w:rPr>
          <w:rFonts w:ascii="Times New Roman" w:hAnsi="Times New Roman" w:cs="Times New Roman"/>
          <w:sz w:val="24"/>
          <w:szCs w:val="24"/>
        </w:rPr>
        <w:t xml:space="preserve">Disetujui dan Disahkan di Depok Pada Tanggal </w:t>
      </w:r>
      <w:r>
        <w:rPr>
          <w:rFonts w:ascii="Times New Roman" w:hAnsi="Times New Roman" w:cs="Times New Roman"/>
          <w:sz w:val="24"/>
          <w:szCs w:val="24"/>
          <w:lang w:val="id-ID"/>
        </w:rPr>
        <w:t>21 Agustus 2023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Pembimbing,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Menyetujui,</w:t>
      </w:r>
    </w:p>
    <w:p w:rsidR="00635283" w:rsidRDefault="00D168E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Akuntansi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044B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Anessa Musfitria, SE, M.</w:t>
      </w:r>
      <w:r w:rsidR="00D168E4">
        <w:rPr>
          <w:rFonts w:ascii="Times New Roman" w:hAnsi="Times New Roman" w:cs="Times New Roman"/>
          <w:sz w:val="24"/>
          <w:szCs w:val="24"/>
          <w:lang w:val="id-ID"/>
        </w:rPr>
        <w:t>Si, M.S.Ak</w:t>
      </w:r>
      <w:r w:rsidR="00D168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68E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68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168E4">
        <w:rPr>
          <w:rFonts w:ascii="Times New Roman" w:hAnsi="Times New Roman" w:cs="Times New Roman"/>
          <w:sz w:val="24"/>
          <w:szCs w:val="24"/>
        </w:rPr>
        <w:t xml:space="preserve">       Isr</w:t>
      </w:r>
      <w:r w:rsidR="00D168E4">
        <w:rPr>
          <w:rFonts w:ascii="Times New Roman" w:hAnsi="Times New Roman" w:cs="Times New Roman"/>
          <w:sz w:val="24"/>
          <w:szCs w:val="24"/>
          <w:lang w:val="id-ID"/>
        </w:rPr>
        <w:t>afil Munawarah, SE, M.Ak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Mengesahkan,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Sekolah Tinggi Ilmu Ekonomi</w:t>
      </w:r>
      <w:r>
        <w:rPr>
          <w:rFonts w:ascii="Times New Roman" w:hAnsi="Times New Roman" w:cs="Times New Roman"/>
          <w:sz w:val="24"/>
          <w:szCs w:val="24"/>
        </w:rPr>
        <w:t xml:space="preserve"> GICI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Sri Gambir Melati Hatta, SH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id-ID" w:eastAsia="id-ID"/>
        </w:rPr>
        <w:lastRenderedPageBreak/>
        <w:drawing>
          <wp:anchor distT="0" distB="0" distL="0" distR="0" simplePos="0" relativeHeight="2" behindDoc="0" locked="0" layoutInCell="1" allowOverlap="1" wp14:anchorId="0CC467E5" wp14:editId="65D27D4D">
            <wp:simplePos x="0" y="0"/>
            <wp:positionH relativeFrom="margin">
              <wp:posOffset>2368550</wp:posOffset>
            </wp:positionH>
            <wp:positionV relativeFrom="paragraph">
              <wp:posOffset>5715</wp:posOffset>
            </wp:positionV>
            <wp:extent cx="714138" cy="1080000"/>
            <wp:effectExtent l="0" t="0" r="0" b="6350"/>
            <wp:wrapNone/>
            <wp:docPr id="1028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59"/>
                    <pic:cNvPicPr/>
                  </pic:nvPicPr>
                  <pic:blipFill>
                    <a:blip r:embed="rId16" cstate="print"/>
                    <a:srcRect l="23615" t="10755" r="24363" b="10568"/>
                    <a:stretch/>
                  </pic:blipFill>
                  <pic:spPr>
                    <a:xfrm>
                      <a:off x="0" y="0"/>
                      <a:ext cx="714138" cy="10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AKUNTANSI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ILMU EKONOMI GICI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DEPOK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Berjudul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ANALISIS LAPORAN LABA RUGI UNTUK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MENILAI KINERJA PERUSAHAAN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PADA CV KAOS767BOGOR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Oleh :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Nama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DITA KUSNIA</w:t>
      </w: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NIM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</w:rPr>
        <w:t>2421901777</w:t>
      </w:r>
    </w:p>
    <w:p w:rsidR="00635283" w:rsidRDefault="00D168E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Jurusan </w:t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Akuntansi</w:t>
      </w:r>
    </w:p>
    <w:p w:rsidR="00635283" w:rsidRDefault="00635283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Telah Dipertahankan di Hadapan Sidang Tim Penguji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8"/>
        </w:rPr>
        <w:t>, Pada :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8"/>
        </w:rPr>
        <w:t xml:space="preserve">Hari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  <w:lang w:val="id-ID"/>
        </w:rPr>
        <w:t>Senin</w:t>
      </w: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8"/>
        </w:rPr>
        <w:t xml:space="preserve">Tanggal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  <w:lang w:val="id-ID"/>
        </w:rPr>
        <w:t>21 Agustus 2023</w:t>
      </w:r>
    </w:p>
    <w:p w:rsidR="00635283" w:rsidRDefault="00D168E4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Waktu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  <w:lang w:val="id-ID"/>
        </w:rPr>
        <w:t>17.00 – 18.20 WIB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DAN YANG BERSANGKUTAN DINYATAKAN LULUS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Tim Penguji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Ketua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  <w:lang w:val="id-ID"/>
        </w:rPr>
        <w:t xml:space="preserve">Wahjuny </w:t>
      </w:r>
      <w:r>
        <w:rPr>
          <w:rFonts w:ascii="Times New Roman" w:hAnsi="Times New Roman" w:cs="Times New Roman"/>
          <w:sz w:val="24"/>
          <w:szCs w:val="28"/>
          <w:lang w:val="id-ID"/>
        </w:rPr>
        <w:t>Djamaa, SE,Ak, M.Sc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(………………….)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Anggota  </w:t>
      </w:r>
      <w:r>
        <w:rPr>
          <w:rFonts w:ascii="Times New Roman" w:hAnsi="Times New Roman" w:cs="Times New Roman"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sz w:val="24"/>
          <w:szCs w:val="28"/>
          <w:lang w:val="id-ID"/>
        </w:rPr>
        <w:t>Rizkison, S</w:t>
      </w:r>
      <w:r w:rsidR="00044B42">
        <w:rPr>
          <w:rFonts w:ascii="Times New Roman" w:hAnsi="Times New Roman" w:cs="Times New Roman"/>
          <w:sz w:val="24"/>
          <w:szCs w:val="28"/>
          <w:lang w:val="id-ID"/>
        </w:rPr>
        <w:t>E</w:t>
      </w:r>
      <w:r>
        <w:rPr>
          <w:rFonts w:ascii="Times New Roman" w:hAnsi="Times New Roman" w:cs="Times New Roman"/>
          <w:sz w:val="24"/>
          <w:szCs w:val="28"/>
          <w:lang w:val="id-ID"/>
        </w:rPr>
        <w:t xml:space="preserve">, I, M.Si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lang w:val="id-ID"/>
        </w:rPr>
        <w:tab/>
      </w:r>
      <w:r>
        <w:rPr>
          <w:rFonts w:ascii="Times New Roman" w:hAnsi="Times New Roman" w:cs="Times New Roman"/>
          <w:sz w:val="24"/>
          <w:szCs w:val="28"/>
        </w:rPr>
        <w:t>(………………….)</w:t>
      </w:r>
    </w:p>
    <w:p w:rsidR="00635283" w:rsidRDefault="006352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635283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Akuntansi</w:t>
      </w: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B42" w:rsidRDefault="00D1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Isr</w:t>
      </w:r>
      <w:r>
        <w:rPr>
          <w:rFonts w:ascii="Times New Roman" w:hAnsi="Times New Roman" w:cs="Times New Roman"/>
          <w:sz w:val="24"/>
          <w:szCs w:val="24"/>
          <w:lang w:val="id-ID"/>
        </w:rPr>
        <w:t>afil Munawarah, SE. M.Ak</w:t>
      </w:r>
    </w:p>
    <w:p w:rsidR="00044B42" w:rsidRDefault="00044B42" w:rsidP="00044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PERNYATAAN</w:t>
      </w:r>
    </w:p>
    <w:p w:rsidR="00044B42" w:rsidRDefault="00044B42" w:rsidP="00044B42">
      <w:pPr>
        <w:rPr>
          <w:rFonts w:ascii="Times New Roman" w:hAnsi="Times New Roman" w:cs="Times New Roman"/>
          <w:b/>
          <w:sz w:val="28"/>
          <w:szCs w:val="28"/>
        </w:rPr>
      </w:pPr>
    </w:p>
    <w:p w:rsidR="00044B42" w:rsidRPr="00C40DDC" w:rsidRDefault="00044B42" w:rsidP="00044B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4B42" w:rsidRDefault="00044B42" w:rsidP="00044B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DITA KUSNIA</w:t>
      </w:r>
    </w:p>
    <w:p w:rsidR="00044B42" w:rsidRDefault="00044B42" w:rsidP="00044B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2421901777</w:t>
      </w:r>
    </w:p>
    <w:p w:rsidR="00044B42" w:rsidRDefault="00044B42" w:rsidP="00044B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044B42" w:rsidRPr="00176147" w:rsidRDefault="00044B42" w:rsidP="00044B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3271016905010010</w:t>
      </w:r>
    </w:p>
    <w:p w:rsidR="00044B42" w:rsidRDefault="00044B42" w:rsidP="00044B42">
      <w:pPr>
        <w:spacing w:after="0" w:line="240" w:lineRule="auto"/>
        <w:ind w:left="2157" w:hanging="15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Layungsari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RT03/04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42" w:rsidRPr="00E75155" w:rsidRDefault="00044B42" w:rsidP="00044B42">
      <w:pPr>
        <w:spacing w:after="0" w:line="240" w:lineRule="auto"/>
        <w:ind w:left="2157" w:hanging="159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Bogor Selatan</w:t>
      </w:r>
    </w:p>
    <w:p w:rsidR="00044B42" w:rsidRPr="00E75155" w:rsidRDefault="00044B42" w:rsidP="00044B42">
      <w:pPr>
        <w:spacing w:after="0" w:line="240" w:lineRule="auto"/>
        <w:ind w:left="2157" w:hanging="1590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 w:rsidP="00044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4B42" w:rsidRPr="00C40DDC" w:rsidRDefault="00044B42" w:rsidP="00D168E4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Kaos767Bogor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044B42" w:rsidRPr="008E02B6" w:rsidRDefault="00044B42" w:rsidP="00044B42">
      <w:pPr>
        <w:pStyle w:val="ListParagraph"/>
        <w:spacing w:before="24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4B42" w:rsidRPr="00C40DDC" w:rsidRDefault="00044B42" w:rsidP="00D168E4">
      <w:pPr>
        <w:pStyle w:val="ListParagraph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GICI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mengalihmediakan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mengalihiformatkan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44B42" w:rsidRPr="00C40DDC" w:rsidRDefault="00044B42" w:rsidP="00044B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4B42" w:rsidRPr="00C40DDC" w:rsidRDefault="00044B42" w:rsidP="00044B42">
      <w:pPr>
        <w:pStyle w:val="ListParagraph"/>
        <w:spacing w:before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0DD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dicopot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DD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40D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B42" w:rsidRDefault="00044B42" w:rsidP="00044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044B42" w:rsidRDefault="00044B42" w:rsidP="00044B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B42" w:rsidRPr="008E02B6" w:rsidRDefault="00044B42" w:rsidP="00044B42">
      <w:pPr>
        <w:spacing w:after="0" w:line="36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DITA KUSNIA</w:t>
      </w:r>
    </w:p>
    <w:p w:rsidR="00044B42" w:rsidRDefault="00044B42" w:rsidP="0004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42" w:rsidRPr="0083671D" w:rsidRDefault="00044B42" w:rsidP="0004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42" w:rsidRDefault="00044B4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 w:rsidP="00044B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ABSTRAK</w:t>
      </w:r>
    </w:p>
    <w:p w:rsidR="00044B42" w:rsidRDefault="00044B42" w:rsidP="00044B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42" w:rsidRDefault="00044B42" w:rsidP="00044B42">
      <w:pPr>
        <w:pBdr>
          <w:bottom w:val="single" w:sz="12" w:space="7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DITA KUSNIA. NIM </w:t>
      </w:r>
      <w:r w:rsidRPr="00120A6C">
        <w:rPr>
          <w:rFonts w:ascii="Times New Roman" w:hAnsi="Times New Roman" w:cs="Times New Roman"/>
          <w:b/>
          <w:sz w:val="24"/>
          <w:szCs w:val="24"/>
        </w:rPr>
        <w:t>242190</w:t>
      </w:r>
      <w:r>
        <w:rPr>
          <w:rFonts w:ascii="Times New Roman" w:hAnsi="Times New Roman" w:cs="Times New Roman"/>
          <w:b/>
          <w:sz w:val="24"/>
          <w:szCs w:val="24"/>
        </w:rPr>
        <w:t xml:space="preserve">1777.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120A6C">
        <w:rPr>
          <w:rFonts w:ascii="Times New Roman" w:hAnsi="Times New Roman" w:cs="Times New Roman"/>
          <w:b/>
          <w:sz w:val="24"/>
          <w:szCs w:val="24"/>
        </w:rPr>
        <w:t>ntuk</w:t>
      </w:r>
      <w:proofErr w:type="spellEnd"/>
      <w:r w:rsidRPr="00120A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 w:cs="Times New Roman"/>
          <w:b/>
          <w:sz w:val="24"/>
          <w:szCs w:val="24"/>
        </w:rPr>
        <w:t>Menilai</w:t>
      </w:r>
      <w:proofErr w:type="spellEnd"/>
      <w:r w:rsidRPr="00120A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A6C">
        <w:rPr>
          <w:rFonts w:ascii="Times New Roman" w:hAnsi="Times New Roman" w:cs="Times New Roman"/>
          <w:b/>
          <w:sz w:val="24"/>
          <w:szCs w:val="24"/>
        </w:rPr>
        <w:t>Kinerj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 Kaos767Bogor.</w:t>
      </w:r>
      <w:proofErr w:type="gramEnd"/>
    </w:p>
    <w:p w:rsidR="00044B42" w:rsidRDefault="00044B42" w:rsidP="00044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B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BB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memungkin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proofErr w:type="gramStart"/>
      <w:r w:rsidRPr="00880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42" w:rsidRDefault="00044B42" w:rsidP="00044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Kaos767Bogor.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Gross Profit Margin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</w:p>
    <w:p w:rsidR="00044B42" w:rsidRDefault="00044B42" w:rsidP="00044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gross profit margin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net profit margin,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gross profit margin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mengalami peningkatan sebesar 53%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tahun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51%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2021 menunjukan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43%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716">
        <w:rPr>
          <w:rFonts w:ascii="Times New Roman" w:hAnsi="Times New Roman" w:cs="Times New Roman"/>
          <w:sz w:val="24"/>
          <w:szCs w:val="24"/>
          <w:lang w:val="id-ID"/>
        </w:rPr>
        <w:t>pendapatan menurun sedangkan pengeluaran meningkat dan perusahaan ada dikondisi ketika pendapatan meningkat sedangkan pengeluaran meningkat.</w:t>
      </w:r>
    </w:p>
    <w:p w:rsidR="00044B42" w:rsidRPr="00D862EB" w:rsidRDefault="00044B42" w:rsidP="00044B42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Gross Profit Margin, Net Profit Margin</w:t>
      </w:r>
    </w:p>
    <w:p w:rsidR="00044B42" w:rsidRPr="00120A6C" w:rsidRDefault="00044B42" w:rsidP="00044B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83" w:rsidRDefault="0063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 w:rsidP="00044B4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280">
        <w:rPr>
          <w:rFonts w:ascii="Times New Roman" w:hAnsi="Times New Roman" w:cs="Times New Roman"/>
          <w:b/>
          <w:i/>
          <w:sz w:val="28"/>
          <w:szCs w:val="28"/>
        </w:rPr>
        <w:lastRenderedPageBreak/>
        <w:t>ABSTRACT</w:t>
      </w:r>
    </w:p>
    <w:p w:rsidR="00044B42" w:rsidRDefault="00044B42" w:rsidP="00044B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4B42" w:rsidRPr="004D5F58" w:rsidRDefault="00044B42" w:rsidP="00044B42">
      <w:pPr>
        <w:pBdr>
          <w:bottom w:val="single" w:sz="12" w:space="1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DITA KUSNIA. NIM 2421901777. </w:t>
      </w:r>
      <w:r w:rsidRPr="00573F11">
        <w:rPr>
          <w:rFonts w:ascii="Times New Roman" w:hAnsi="Times New Roman" w:cs="Times New Roman"/>
          <w:b/>
          <w:i/>
          <w:sz w:val="24"/>
          <w:szCs w:val="24"/>
        </w:rPr>
        <w:t>Analysis Report Profit Make a loss For Evaluate Performance Finance at</w:t>
      </w:r>
      <w:r>
        <w:rPr>
          <w:rFonts w:ascii="Times New Roman" w:hAnsi="Times New Roman" w:cs="Times New Roman"/>
          <w:b/>
          <w:sz w:val="24"/>
          <w:szCs w:val="24"/>
        </w:rPr>
        <w:t xml:space="preserve"> CV Kaos767Bogor.</w:t>
      </w:r>
    </w:p>
    <w:p w:rsidR="00044B42" w:rsidRPr="00055280" w:rsidRDefault="00044B42" w:rsidP="00044B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280">
        <w:rPr>
          <w:rFonts w:ascii="Times New Roman" w:hAnsi="Times New Roman" w:cs="Times New Roman"/>
          <w:i/>
          <w:sz w:val="24"/>
          <w:szCs w:val="24"/>
        </w:rPr>
        <w:t>Development world business make l</w:t>
      </w:r>
      <w:r>
        <w:rPr>
          <w:rFonts w:ascii="Times New Roman" w:hAnsi="Times New Roman" w:cs="Times New Roman"/>
          <w:i/>
          <w:sz w:val="24"/>
          <w:szCs w:val="24"/>
        </w:rPr>
        <w:t>evel competition the more tight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55280">
        <w:rPr>
          <w:rFonts w:ascii="Times New Roman" w:hAnsi="Times New Roman" w:cs="Times New Roman"/>
          <w:i/>
          <w:sz w:val="24"/>
          <w:szCs w:val="24"/>
        </w:rPr>
        <w:t>This thing</w:t>
      </w:r>
      <w:proofErr w:type="gramEnd"/>
      <w:r w:rsidRPr="00055280">
        <w:rPr>
          <w:rFonts w:ascii="Times New Roman" w:hAnsi="Times New Roman" w:cs="Times New Roman"/>
          <w:i/>
          <w:sz w:val="24"/>
          <w:szCs w:val="24"/>
        </w:rPr>
        <w:t xml:space="preserve"> possible every company must capable develop strategy company to be able to c</w:t>
      </w:r>
      <w:r>
        <w:rPr>
          <w:rFonts w:ascii="Times New Roman" w:hAnsi="Times New Roman" w:cs="Times New Roman"/>
          <w:i/>
          <w:sz w:val="24"/>
          <w:szCs w:val="24"/>
        </w:rPr>
        <w:t>ompete for can the more growing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Competition no only happen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on company goods and services</w:t>
      </w:r>
      <w:r w:rsidRPr="00055280">
        <w:rPr>
          <w:rFonts w:ascii="Times New Roman" w:hAnsi="Times New Roman" w:cs="Times New Roman"/>
          <w:i/>
          <w:sz w:val="24"/>
          <w:szCs w:val="24"/>
        </w:rPr>
        <w:t>, however</w:t>
      </w:r>
      <w:r>
        <w:rPr>
          <w:rFonts w:ascii="Times New Roman" w:hAnsi="Times New Roman" w:cs="Times New Roman"/>
          <w:i/>
          <w:sz w:val="24"/>
          <w:szCs w:val="24"/>
        </w:rPr>
        <w:t xml:space="preserve"> also on company manufacturing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55280">
        <w:rPr>
          <w:rFonts w:ascii="Times New Roman" w:hAnsi="Times New Roman" w:cs="Times New Roman"/>
          <w:i/>
          <w:sz w:val="24"/>
          <w:szCs w:val="24"/>
        </w:rPr>
        <w:t>company</w:t>
      </w:r>
      <w:proofErr w:type="gramEnd"/>
      <w:r w:rsidRPr="00055280">
        <w:rPr>
          <w:rFonts w:ascii="Times New Roman" w:hAnsi="Times New Roman" w:cs="Times New Roman"/>
          <w:i/>
          <w:sz w:val="24"/>
          <w:szCs w:val="24"/>
        </w:rPr>
        <w:t xml:space="preserve"> need increase perform</w:t>
      </w:r>
      <w:r>
        <w:rPr>
          <w:rFonts w:ascii="Times New Roman" w:hAnsi="Times New Roman" w:cs="Times New Roman"/>
          <w:i/>
          <w:sz w:val="24"/>
          <w:szCs w:val="24"/>
        </w:rPr>
        <w:t>ance his a</w:t>
      </w:r>
      <w:r w:rsidRPr="00055280">
        <w:rPr>
          <w:rFonts w:ascii="Times New Roman" w:hAnsi="Times New Roman" w:cs="Times New Roman"/>
          <w:i/>
          <w:sz w:val="24"/>
          <w:szCs w:val="24"/>
        </w:rPr>
        <w:t>nd must always noticed</w:t>
      </w:r>
      <w:r>
        <w:rPr>
          <w:rFonts w:ascii="Times New Roman" w:hAnsi="Times New Roman" w:cs="Times New Roman"/>
          <w:i/>
          <w:sz w:val="24"/>
          <w:szCs w:val="24"/>
        </w:rPr>
        <w:t xml:space="preserve">. One possible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factors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280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een from a </w:t>
      </w:r>
      <w:r w:rsidRPr="00055280">
        <w:rPr>
          <w:rFonts w:ascii="Times New Roman" w:hAnsi="Times New Roman" w:cs="Times New Roman"/>
          <w:i/>
          <w:sz w:val="24"/>
          <w:szCs w:val="24"/>
        </w:rPr>
        <w:t>performance comp</w:t>
      </w:r>
      <w:r>
        <w:rPr>
          <w:rFonts w:ascii="Times New Roman" w:hAnsi="Times New Roman" w:cs="Times New Roman"/>
          <w:i/>
          <w:sz w:val="24"/>
          <w:szCs w:val="24"/>
        </w:rPr>
        <w:t>any that is with aspect finance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. With exists aspect finance can evaluate is company the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055280">
        <w:rPr>
          <w:rFonts w:ascii="Times New Roman" w:hAnsi="Times New Roman" w:cs="Times New Roman"/>
          <w:i/>
          <w:sz w:val="24"/>
          <w:szCs w:val="24"/>
        </w:rPr>
        <w:t>lready ca</w:t>
      </w:r>
      <w:r>
        <w:rPr>
          <w:rFonts w:ascii="Times New Roman" w:hAnsi="Times New Roman" w:cs="Times New Roman"/>
          <w:i/>
          <w:sz w:val="24"/>
          <w:szCs w:val="24"/>
        </w:rPr>
        <w:t>pable manage business his or no</w:t>
      </w:r>
      <w:r w:rsidRPr="00055280">
        <w:rPr>
          <w:rFonts w:ascii="Times New Roman" w:hAnsi="Times New Roman" w:cs="Times New Roman"/>
          <w:i/>
          <w:sz w:val="24"/>
          <w:szCs w:val="24"/>
        </w:rPr>
        <w:t>.</w:t>
      </w:r>
    </w:p>
    <w:p w:rsidR="00044B42" w:rsidRPr="00055280" w:rsidRDefault="00044B42" w:rsidP="00044B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Objective from study this is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 w:rsidRPr="00055280">
        <w:rPr>
          <w:rFonts w:ascii="Times New Roman" w:hAnsi="Times New Roman" w:cs="Times New Roman"/>
          <w:i/>
          <w:sz w:val="24"/>
          <w:szCs w:val="24"/>
        </w:rPr>
        <w:t>or know</w:t>
      </w:r>
      <w:proofErr w:type="spellEnd"/>
      <w:r w:rsidRPr="00055280">
        <w:rPr>
          <w:rFonts w:ascii="Times New Roman" w:hAnsi="Times New Roman" w:cs="Times New Roman"/>
          <w:i/>
          <w:sz w:val="24"/>
          <w:szCs w:val="24"/>
        </w:rPr>
        <w:t xml:space="preserve"> ability performance report finance specifically report profit make a loss on CV Kao</w:t>
      </w:r>
      <w:r>
        <w:rPr>
          <w:rFonts w:ascii="Times New Roman" w:hAnsi="Times New Roman" w:cs="Times New Roman"/>
          <w:i/>
          <w:sz w:val="24"/>
          <w:szCs w:val="24"/>
        </w:rPr>
        <w:t xml:space="preserve">s767Bogor. Type research used </w:t>
      </w:r>
      <w:r w:rsidRPr="00055280">
        <w:rPr>
          <w:rFonts w:ascii="Times New Roman" w:hAnsi="Times New Roman" w:cs="Times New Roman"/>
          <w:i/>
          <w:sz w:val="24"/>
          <w:szCs w:val="24"/>
        </w:rPr>
        <w:t>is study Descriptive Quantitative with method data collection carrie</w:t>
      </w:r>
      <w:r>
        <w:rPr>
          <w:rFonts w:ascii="Times New Roman" w:hAnsi="Times New Roman" w:cs="Times New Roman"/>
          <w:i/>
          <w:sz w:val="24"/>
          <w:szCs w:val="24"/>
        </w:rPr>
        <w:t>d out is with method interviews, surveys, and documentation</w:t>
      </w:r>
      <w:r w:rsidRPr="00055280">
        <w:rPr>
          <w:rFonts w:ascii="Times New Roman" w:hAnsi="Times New Roman" w:cs="Times New Roman"/>
          <w:i/>
          <w:sz w:val="24"/>
          <w:szCs w:val="24"/>
        </w:rPr>
        <w:t>. Metho</w:t>
      </w:r>
      <w:r>
        <w:rPr>
          <w:rFonts w:ascii="Times New Roman" w:hAnsi="Times New Roman" w:cs="Times New Roman"/>
          <w:i/>
          <w:sz w:val="24"/>
          <w:szCs w:val="24"/>
        </w:rPr>
        <w:t>d analysis of the data used is m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ethod Ratio Gross Profit Margin and Net Profit Margin </w:t>
      </w:r>
      <w:proofErr w:type="spellStart"/>
      <w:r w:rsidRPr="00055280">
        <w:rPr>
          <w:rFonts w:ascii="Times New Roman" w:hAnsi="Times New Roman" w:cs="Times New Roman"/>
          <w:i/>
          <w:sz w:val="24"/>
          <w:szCs w:val="24"/>
        </w:rPr>
        <w:t>for know</w:t>
      </w:r>
      <w:proofErr w:type="spellEnd"/>
      <w:r w:rsidRPr="00055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5280">
        <w:rPr>
          <w:rFonts w:ascii="Times New Roman" w:hAnsi="Times New Roman" w:cs="Times New Roman"/>
          <w:i/>
          <w:sz w:val="24"/>
          <w:szCs w:val="24"/>
        </w:rPr>
        <w:t>performance company</w:t>
      </w:r>
      <w:proofErr w:type="gramEnd"/>
      <w:r w:rsidRPr="00055280">
        <w:rPr>
          <w:rFonts w:ascii="Times New Roman" w:hAnsi="Times New Roman" w:cs="Times New Roman"/>
          <w:i/>
          <w:sz w:val="24"/>
          <w:szCs w:val="24"/>
        </w:rPr>
        <w:t xml:space="preserve"> for 3 y</w:t>
      </w:r>
      <w:r>
        <w:rPr>
          <w:rFonts w:ascii="Times New Roman" w:hAnsi="Times New Roman" w:cs="Times New Roman"/>
          <w:i/>
          <w:sz w:val="24"/>
          <w:szCs w:val="24"/>
        </w:rPr>
        <w:t xml:space="preserve">ears final that is 2020 until </w:t>
      </w:r>
      <w:r w:rsidRPr="00055280">
        <w:rPr>
          <w:rFonts w:ascii="Times New Roman" w:hAnsi="Times New Roman" w:cs="Times New Roman"/>
          <w:i/>
          <w:sz w:val="24"/>
          <w:szCs w:val="24"/>
        </w:rPr>
        <w:t>in 2023.</w:t>
      </w:r>
    </w:p>
    <w:p w:rsidR="00044B42" w:rsidRPr="00055280" w:rsidRDefault="00044B42" w:rsidP="00044B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280">
        <w:rPr>
          <w:rFonts w:ascii="Times New Roman" w:hAnsi="Times New Roman" w:cs="Times New Roman"/>
          <w:i/>
          <w:sz w:val="24"/>
          <w:szCs w:val="24"/>
        </w:rPr>
        <w:t xml:space="preserve">Results calculation performance company in a way general that is ratio gross profit margin and ratio net profit margin, second ratio the after analyzed </w:t>
      </w:r>
      <w:r>
        <w:rPr>
          <w:rFonts w:ascii="Times New Roman" w:hAnsi="Times New Roman" w:cs="Times New Roman"/>
          <w:i/>
          <w:sz w:val="24"/>
          <w:szCs w:val="24"/>
        </w:rPr>
        <w:t>experience enhancement and decline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. On calculation ratio gross profit margin in 2020 </w:t>
      </w:r>
      <w:r>
        <w:rPr>
          <w:rFonts w:ascii="Times New Roman" w:hAnsi="Times New Roman" w:cs="Times New Roman"/>
          <w:i/>
          <w:sz w:val="24"/>
          <w:szCs w:val="24"/>
        </w:rPr>
        <w:t>get mark by 52%, meanwhile f</w:t>
      </w:r>
      <w:r w:rsidRPr="00055280">
        <w:rPr>
          <w:rFonts w:ascii="Times New Roman" w:hAnsi="Times New Roman" w:cs="Times New Roman"/>
          <w:i/>
          <w:sz w:val="24"/>
          <w:szCs w:val="24"/>
        </w:rPr>
        <w:t>or in 2021 there will be an increase of 53% and in 2022 it will be 51% condit</w:t>
      </w:r>
      <w:r>
        <w:rPr>
          <w:rFonts w:ascii="Times New Roman" w:hAnsi="Times New Roman" w:cs="Times New Roman"/>
          <w:i/>
          <w:sz w:val="24"/>
          <w:szCs w:val="24"/>
        </w:rPr>
        <w:t>ion the Still in criteria very g</w:t>
      </w:r>
      <w:r w:rsidRPr="00055280">
        <w:rPr>
          <w:rFonts w:ascii="Times New Roman" w:hAnsi="Times New Roman" w:cs="Times New Roman"/>
          <w:i/>
          <w:sz w:val="24"/>
          <w:szCs w:val="24"/>
        </w:rPr>
        <w:t xml:space="preserve">ood although experience decline in 2022 </w:t>
      </w:r>
      <w:r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055280">
        <w:rPr>
          <w:rFonts w:ascii="Times New Roman" w:hAnsi="Times New Roman" w:cs="Times New Roman"/>
          <w:i/>
          <w:sz w:val="24"/>
          <w:szCs w:val="24"/>
        </w:rPr>
        <w:t>on calculation ratio net profit margin 2020 and 2021 show mark by 45% meanwhile in 2020 amounting to 43% of the value the experience decline compared 2020 and 2021 although average value include</w:t>
      </w:r>
      <w:r>
        <w:rPr>
          <w:rFonts w:ascii="Times New Roman" w:hAnsi="Times New Roman" w:cs="Times New Roman"/>
          <w:i/>
          <w:sz w:val="24"/>
          <w:szCs w:val="24"/>
        </w:rPr>
        <w:t>d in criteria evaluation very ok, this c</w:t>
      </w:r>
      <w:r w:rsidRPr="00055280">
        <w:rPr>
          <w:rFonts w:ascii="Times New Roman" w:hAnsi="Times New Roman" w:cs="Times New Roman"/>
          <w:i/>
          <w:sz w:val="24"/>
          <w:szCs w:val="24"/>
        </w:rPr>
        <w:t>an ca</w:t>
      </w:r>
      <w:r>
        <w:rPr>
          <w:rFonts w:ascii="Times New Roman" w:hAnsi="Times New Roman" w:cs="Times New Roman"/>
          <w:i/>
          <w:sz w:val="24"/>
          <w:szCs w:val="24"/>
        </w:rPr>
        <w:t>used b</w:t>
      </w:r>
      <w:r w:rsidRPr="00055280">
        <w:rPr>
          <w:rFonts w:ascii="Times New Roman" w:hAnsi="Times New Roman" w:cs="Times New Roman"/>
          <w:i/>
          <w:sz w:val="24"/>
          <w:szCs w:val="24"/>
        </w:rPr>
        <w:t>ecause income decreases while expenses increase and the company exists in a condition where income increases while expenses increase.</w:t>
      </w:r>
    </w:p>
    <w:p w:rsidR="00044B42" w:rsidRPr="00055280" w:rsidRDefault="00044B42" w:rsidP="00044B42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Keywords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280">
        <w:rPr>
          <w:rFonts w:ascii="Times New Roman" w:hAnsi="Times New Roman" w:cs="Times New Roman"/>
          <w:b/>
          <w:i/>
          <w:sz w:val="24"/>
          <w:szCs w:val="24"/>
        </w:rPr>
        <w:t>Report Profit Loss , Gross Profit Margin, Net Profit Margin</w:t>
      </w:r>
    </w:p>
    <w:p w:rsidR="00044B42" w:rsidRPr="00120A6C" w:rsidRDefault="00044B42" w:rsidP="00044B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Pr="007E0BCC" w:rsidRDefault="00044B42" w:rsidP="00044B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CC">
        <w:rPr>
          <w:rFonts w:ascii="Times New Roman" w:hAnsi="Times New Roman" w:cs="Times New Roman"/>
          <w:b/>
          <w:sz w:val="28"/>
          <w:szCs w:val="28"/>
        </w:rPr>
        <w:lastRenderedPageBreak/>
        <w:t>KATA PENGANTAR</w:t>
      </w:r>
    </w:p>
    <w:p w:rsidR="00044B42" w:rsidRDefault="00044B42" w:rsidP="00044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taufik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inayah-Nya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haturkan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syafaatnya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pembalasan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Default="00044B42" w:rsidP="00044B42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Kaos767Bogor</w:t>
      </w:r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GICI.</w:t>
      </w:r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42" w:rsidRDefault="00044B42" w:rsidP="00044B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menguc</w:t>
      </w:r>
      <w:r>
        <w:rPr>
          <w:rFonts w:ascii="Times New Roman" w:hAnsi="Times New Roman" w:cs="Times New Roman"/>
          <w:sz w:val="24"/>
          <w:szCs w:val="24"/>
        </w:rPr>
        <w:t>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C1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Nurdin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Rifa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B1C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1C14"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Sc.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BB1C1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BB1C14">
        <w:rPr>
          <w:rFonts w:ascii="Times New Roman" w:hAnsi="Times New Roman" w:cs="Times New Roman"/>
          <w:sz w:val="24"/>
          <w:szCs w:val="24"/>
        </w:rPr>
        <w:t xml:space="preserve">AP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Nusa Jaya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C1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, SH</w:t>
      </w:r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C1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Israfil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berus</w:t>
      </w:r>
      <w:r>
        <w:rPr>
          <w:rFonts w:ascii="Times New Roman" w:hAnsi="Times New Roman" w:cs="Times New Roman"/>
          <w:sz w:val="24"/>
          <w:szCs w:val="24"/>
        </w:rPr>
        <w:t>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C1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Musfitria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, M.S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C1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dedikasi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C1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BB1C14">
        <w:rPr>
          <w:rFonts w:ascii="Times New Roman" w:hAnsi="Times New Roman" w:cs="Times New Roman"/>
          <w:sz w:val="24"/>
          <w:szCs w:val="24"/>
        </w:rPr>
        <w:t xml:space="preserve">Para staff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1C14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Rek</w:t>
      </w:r>
      <w:r>
        <w:rPr>
          <w:rFonts w:ascii="Times New Roman" w:hAnsi="Times New Roman" w:cs="Times New Roman"/>
          <w:sz w:val="24"/>
          <w:szCs w:val="24"/>
        </w:rPr>
        <w:t>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perkuliatan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GICI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Pr="00D31B03" w:rsidRDefault="00044B42" w:rsidP="00D168E4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Akbar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Owner CV Kaos767Bogor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4B42" w:rsidRPr="00D31B03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Kepada karyawan CV Kaos767Bogor yang telah membantu penulis dengan sepenuh hati.</w:t>
      </w:r>
    </w:p>
    <w:p w:rsidR="00044B42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10.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Darudian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Juningsih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Pr="00B30514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11.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Dwiki Hermawan, terima kasih telah menemani penulis pada hari yang tidak mudah selama proses pengerjaan skripsi dan bersedia menjadi bagian perjalanan penulis hingga penyusunan skripsi ini.</w:t>
      </w:r>
    </w:p>
    <w:p w:rsidR="00044B42" w:rsidRPr="00C6313F" w:rsidRDefault="00044B42" w:rsidP="00044B4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B1C14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42" w:rsidRDefault="00044B42" w:rsidP="00044B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skri</w:t>
      </w:r>
      <w:r>
        <w:rPr>
          <w:rFonts w:ascii="Times New Roman" w:hAnsi="Times New Roman" w:cs="Times New Roman"/>
          <w:sz w:val="24"/>
          <w:szCs w:val="24"/>
        </w:rPr>
        <w:t>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B1C1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C1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</w:p>
    <w:p w:rsidR="00044B42" w:rsidRDefault="00044B42" w:rsidP="00044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044B42" w:rsidRDefault="00044B42" w:rsidP="00044B42">
      <w:pPr>
        <w:spacing w:after="0" w:line="240" w:lineRule="auto"/>
        <w:ind w:left="53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44B42" w:rsidRDefault="00044B42" w:rsidP="00044B42">
      <w:pPr>
        <w:spacing w:after="0" w:line="240" w:lineRule="auto"/>
        <w:ind w:left="537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240" w:lineRule="auto"/>
        <w:ind w:left="537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240" w:lineRule="auto"/>
        <w:ind w:left="537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240" w:lineRule="auto"/>
        <w:ind w:left="537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240" w:lineRule="auto"/>
        <w:ind w:left="537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DITA KUSNIA</w:t>
      </w:r>
    </w:p>
    <w:p w:rsidR="00044B42" w:rsidRPr="00C6313F" w:rsidRDefault="00044B42" w:rsidP="00044B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</w:rPr>
        <w:t>IM : 2421901777</w:t>
      </w:r>
    </w:p>
    <w:p w:rsidR="00044B42" w:rsidRDefault="00044B42" w:rsidP="00044B42"/>
    <w:p w:rsidR="00044B42" w:rsidRDefault="00044B42" w:rsidP="00044B42"/>
    <w:p w:rsidR="00044B42" w:rsidRDefault="00044B42" w:rsidP="00044B42">
      <w:pPr>
        <w:spacing w:after="0"/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 w:rsidP="00044B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DAFTAR ISI</w:t>
      </w: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  <w:r>
        <w:rPr>
          <w:sz w:val="23"/>
          <w:szCs w:val="23"/>
        </w:rPr>
        <w:t xml:space="preserve">LEMBAR JUDUL </w:t>
      </w:r>
      <w:r>
        <w:rPr>
          <w:sz w:val="23"/>
          <w:szCs w:val="23"/>
        </w:rPr>
        <w:tab/>
        <w:t>i</w:t>
      </w: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  <w:r>
        <w:rPr>
          <w:sz w:val="23"/>
          <w:szCs w:val="23"/>
        </w:rPr>
        <w:t>LEMBAR PERSETUJUAN DAN PENGESAHAN</w:t>
      </w:r>
      <w:r>
        <w:rPr>
          <w:sz w:val="23"/>
          <w:szCs w:val="23"/>
        </w:rPr>
        <w:tab/>
        <w:t>ii</w:t>
      </w: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  <w:r>
        <w:rPr>
          <w:sz w:val="23"/>
          <w:szCs w:val="23"/>
        </w:rPr>
        <w:t>LEMBAR SIDANG</w:t>
      </w:r>
      <w:r>
        <w:rPr>
          <w:sz w:val="23"/>
          <w:szCs w:val="23"/>
        </w:rPr>
        <w:tab/>
        <w:t>iii</w:t>
      </w:r>
    </w:p>
    <w:p w:rsidR="00044B42" w:rsidRPr="00D244FF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>PERNYATAAN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  <w:lang w:val="id-ID"/>
        </w:rPr>
        <w:t>iv</w:t>
      </w:r>
      <w:proofErr w:type="gramEnd"/>
    </w:p>
    <w:p w:rsidR="00044B42" w:rsidRPr="00D17F2B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>ABSTRAK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v</w:t>
      </w:r>
    </w:p>
    <w:p w:rsidR="00044B42" w:rsidRPr="00A2575D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>ABSTRACT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  <w:lang w:val="id-ID"/>
        </w:rPr>
        <w:t>vi</w:t>
      </w:r>
      <w:proofErr w:type="gramEnd"/>
    </w:p>
    <w:p w:rsidR="00044B42" w:rsidRPr="00A2219F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>KATA PENGANTAR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vii</w:t>
      </w:r>
    </w:p>
    <w:p w:rsidR="00044B42" w:rsidRPr="00EC18B3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DAFTAR ISI 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x</w:t>
      </w:r>
    </w:p>
    <w:p w:rsidR="00044B42" w:rsidRPr="00860BDF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DAFTAR TABEL 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xii</w:t>
      </w:r>
    </w:p>
    <w:p w:rsidR="00044B42" w:rsidRPr="00E026F9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DAFTAR GAMBAR 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xiii</w:t>
      </w:r>
    </w:p>
    <w:p w:rsidR="00044B42" w:rsidRPr="00402FE3" w:rsidRDefault="00044B42" w:rsidP="00044B42">
      <w:pPr>
        <w:pStyle w:val="Default"/>
        <w:tabs>
          <w:tab w:val="left" w:leader="dot" w:pos="7938"/>
        </w:tabs>
        <w:ind w:right="-143"/>
        <w:rPr>
          <w:sz w:val="23"/>
          <w:szCs w:val="23"/>
          <w:lang w:val="id-ID"/>
        </w:rPr>
      </w:pPr>
      <w:r>
        <w:rPr>
          <w:sz w:val="23"/>
          <w:szCs w:val="23"/>
        </w:rPr>
        <w:t>DAFTAR LAMPIRAN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xiv</w:t>
      </w:r>
    </w:p>
    <w:p w:rsidR="00044B42" w:rsidRPr="00A10E52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BAB I.</w:t>
      </w:r>
      <w:proofErr w:type="gramEnd"/>
      <w:r>
        <w:rPr>
          <w:sz w:val="23"/>
          <w:szCs w:val="23"/>
        </w:rPr>
        <w:t xml:space="preserve">             PENDAHULUAN 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spellStart"/>
      <w:r>
        <w:rPr>
          <w:sz w:val="23"/>
          <w:szCs w:val="23"/>
        </w:rPr>
        <w:t>Latar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Belakang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Masalah</w:t>
      </w:r>
      <w:proofErr w:type="spellEnd"/>
      <w:r>
        <w:rPr>
          <w:sz w:val="23"/>
          <w:szCs w:val="23"/>
        </w:rPr>
        <w:tab/>
        <w:t>1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proofErr w:type="spellStart"/>
      <w:r>
        <w:rPr>
          <w:sz w:val="23"/>
          <w:szCs w:val="23"/>
        </w:rPr>
        <w:t>Identifikasi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Masalah</w:t>
      </w:r>
      <w:proofErr w:type="spellEnd"/>
      <w:r>
        <w:rPr>
          <w:sz w:val="23"/>
          <w:szCs w:val="23"/>
        </w:rPr>
        <w:tab/>
        <w:t>4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proofErr w:type="spellStart"/>
      <w:r>
        <w:rPr>
          <w:sz w:val="23"/>
          <w:szCs w:val="23"/>
        </w:rPr>
        <w:t>Batasan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Masalah</w:t>
      </w:r>
      <w:proofErr w:type="spellEnd"/>
      <w:r>
        <w:rPr>
          <w:sz w:val="23"/>
          <w:szCs w:val="23"/>
        </w:rPr>
        <w:tab/>
        <w:t>4</w:t>
      </w:r>
    </w:p>
    <w:p w:rsidR="00044B42" w:rsidRPr="00F474A0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1.4. </w:t>
      </w:r>
      <w:proofErr w:type="spellStart"/>
      <w:r>
        <w:rPr>
          <w:sz w:val="23"/>
          <w:szCs w:val="23"/>
        </w:rPr>
        <w:t>Rumusan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Masalah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4</w:t>
      </w:r>
    </w:p>
    <w:p w:rsidR="00044B42" w:rsidRPr="00A85845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1.5. </w:t>
      </w:r>
      <w:proofErr w:type="spellStart"/>
      <w:r>
        <w:rPr>
          <w:sz w:val="23"/>
          <w:szCs w:val="23"/>
        </w:rPr>
        <w:t>Tujuan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4</w:t>
      </w:r>
    </w:p>
    <w:p w:rsidR="00044B42" w:rsidRPr="00A85845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>1.6.</w:t>
      </w:r>
      <w:r>
        <w:rPr>
          <w:sz w:val="23"/>
          <w:szCs w:val="23"/>
          <w:lang w:val="id-ID"/>
        </w:rPr>
        <w:t xml:space="preserve"> </w:t>
      </w:r>
      <w:proofErr w:type="spellStart"/>
      <w:r>
        <w:rPr>
          <w:sz w:val="23"/>
          <w:szCs w:val="23"/>
        </w:rPr>
        <w:t>Manfaat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5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1.7. </w:t>
      </w:r>
      <w:proofErr w:type="spellStart"/>
      <w:r>
        <w:rPr>
          <w:sz w:val="23"/>
          <w:szCs w:val="23"/>
        </w:rPr>
        <w:t>Sistematika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Penulisan</w:t>
      </w:r>
      <w:proofErr w:type="spellEnd"/>
      <w:r>
        <w:rPr>
          <w:sz w:val="23"/>
          <w:szCs w:val="23"/>
        </w:rPr>
        <w:tab/>
        <w:t>5</w:t>
      </w:r>
    </w:p>
    <w:p w:rsidR="00044B42" w:rsidRDefault="00044B42" w:rsidP="00044B42">
      <w:pPr>
        <w:pStyle w:val="Default"/>
        <w:tabs>
          <w:tab w:val="left" w:leader="dot" w:pos="7938"/>
        </w:tabs>
        <w:ind w:firstLine="720"/>
        <w:rPr>
          <w:sz w:val="23"/>
          <w:szCs w:val="23"/>
        </w:rPr>
      </w:pP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  <w:r>
        <w:rPr>
          <w:sz w:val="23"/>
          <w:szCs w:val="23"/>
        </w:rPr>
        <w:t xml:space="preserve">BAB II.            TINJAUAN PUSTAKA </w:t>
      </w:r>
    </w:p>
    <w:p w:rsidR="00044B42" w:rsidRPr="00865051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2.1. </w:t>
      </w:r>
      <w:proofErr w:type="spellStart"/>
      <w:r>
        <w:rPr>
          <w:sz w:val="23"/>
          <w:szCs w:val="23"/>
        </w:rPr>
        <w:t>Landasan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Teori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7</w:t>
      </w:r>
    </w:p>
    <w:p w:rsidR="00044B42" w:rsidRPr="00871466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       2.1.1. </w:t>
      </w:r>
      <w:r>
        <w:rPr>
          <w:sz w:val="23"/>
          <w:szCs w:val="23"/>
          <w:lang w:val="id-ID"/>
        </w:rPr>
        <w:t>Akuntansi Keuangan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7</w:t>
      </w:r>
    </w:p>
    <w:p w:rsidR="00044B42" w:rsidRPr="00871466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       2.1.2. </w:t>
      </w:r>
      <w:r>
        <w:rPr>
          <w:sz w:val="23"/>
          <w:szCs w:val="23"/>
          <w:lang w:val="id-ID"/>
        </w:rPr>
        <w:t>Laporan Keuangan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  <w:lang w:val="id-ID"/>
        </w:rPr>
        <w:t>9</w:t>
      </w:r>
    </w:p>
    <w:p w:rsidR="00044B42" w:rsidRPr="00063A37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       2.1.3. </w:t>
      </w:r>
      <w:r>
        <w:rPr>
          <w:sz w:val="23"/>
          <w:szCs w:val="23"/>
          <w:lang w:val="id-ID"/>
        </w:rPr>
        <w:t>Manajemen Keuangan</w:t>
      </w:r>
      <w:r>
        <w:rPr>
          <w:sz w:val="23"/>
          <w:szCs w:val="23"/>
        </w:rPr>
        <w:tab/>
        <w:t>1</w:t>
      </w:r>
      <w:r>
        <w:rPr>
          <w:sz w:val="23"/>
          <w:szCs w:val="23"/>
          <w:lang w:val="id-ID"/>
        </w:rPr>
        <w:t>5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       2.1.4. </w:t>
      </w:r>
      <w:r>
        <w:rPr>
          <w:sz w:val="23"/>
          <w:szCs w:val="23"/>
          <w:lang w:val="id-ID"/>
        </w:rPr>
        <w:t>Analisis Rasio Keuangan</w:t>
      </w:r>
      <w:r>
        <w:rPr>
          <w:sz w:val="23"/>
          <w:szCs w:val="23"/>
        </w:rPr>
        <w:tab/>
        <w:t>17</w:t>
      </w:r>
    </w:p>
    <w:p w:rsidR="00044B42" w:rsidRPr="004022CC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       2.1.5. </w:t>
      </w:r>
      <w:r>
        <w:rPr>
          <w:sz w:val="23"/>
          <w:szCs w:val="23"/>
          <w:lang w:val="id-ID"/>
        </w:rPr>
        <w:t>Kinerja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22</w:t>
      </w:r>
    </w:p>
    <w:p w:rsidR="00044B42" w:rsidRPr="00A40DA7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2.2.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Terdahulu</w:t>
      </w:r>
      <w:proofErr w:type="spellEnd"/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4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spellStart"/>
      <w:r>
        <w:rPr>
          <w:sz w:val="23"/>
          <w:szCs w:val="23"/>
        </w:rPr>
        <w:t>Kerangka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Konseptual</w:t>
      </w:r>
      <w:proofErr w:type="spellEnd"/>
      <w:r>
        <w:rPr>
          <w:sz w:val="23"/>
          <w:szCs w:val="23"/>
        </w:rPr>
        <w:tab/>
        <w:t>25</w:t>
      </w:r>
    </w:p>
    <w:p w:rsidR="00044B42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</w:rPr>
      </w:pPr>
    </w:p>
    <w:p w:rsidR="00044B42" w:rsidRDefault="00044B42" w:rsidP="00044B42">
      <w:pPr>
        <w:pStyle w:val="Default"/>
        <w:tabs>
          <w:tab w:val="left" w:leader="dot" w:pos="7938"/>
        </w:tabs>
        <w:rPr>
          <w:sz w:val="23"/>
          <w:szCs w:val="23"/>
        </w:rPr>
      </w:pPr>
      <w:r>
        <w:rPr>
          <w:sz w:val="23"/>
          <w:szCs w:val="23"/>
        </w:rPr>
        <w:t>BAB III.          METODOLOGI PENELITIAN</w:t>
      </w:r>
    </w:p>
    <w:p w:rsidR="00044B42" w:rsidRPr="00FC351F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3.1. </w:t>
      </w:r>
      <w:r>
        <w:rPr>
          <w:sz w:val="23"/>
          <w:szCs w:val="23"/>
          <w:lang w:val="id-ID"/>
        </w:rPr>
        <w:t>Tempat dan Waktu Penelitian</w:t>
      </w:r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7</w:t>
      </w:r>
    </w:p>
    <w:p w:rsidR="00044B42" w:rsidRPr="0065057B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3.2. </w:t>
      </w:r>
      <w:r>
        <w:rPr>
          <w:sz w:val="23"/>
          <w:szCs w:val="23"/>
          <w:lang w:val="id-ID"/>
        </w:rPr>
        <w:t>Jenis Penelitian</w:t>
      </w:r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7</w:t>
      </w:r>
    </w:p>
    <w:p w:rsidR="00044B42" w:rsidRPr="004C110E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3.3. </w:t>
      </w:r>
      <w:r>
        <w:rPr>
          <w:sz w:val="23"/>
          <w:szCs w:val="23"/>
          <w:lang w:val="id-ID"/>
        </w:rPr>
        <w:t>Populasi dan Sampel Penelitian</w:t>
      </w:r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8</w:t>
      </w:r>
    </w:p>
    <w:p w:rsidR="00044B42" w:rsidRPr="004C110E" w:rsidRDefault="00044B42" w:rsidP="00044B42">
      <w:pPr>
        <w:pStyle w:val="Default"/>
        <w:tabs>
          <w:tab w:val="left" w:leader="dot" w:pos="7938"/>
        </w:tabs>
        <w:ind w:left="1440" w:firstLine="403"/>
        <w:rPr>
          <w:sz w:val="23"/>
          <w:szCs w:val="23"/>
          <w:lang w:val="id-ID"/>
        </w:rPr>
      </w:pPr>
      <w:r>
        <w:rPr>
          <w:sz w:val="23"/>
          <w:szCs w:val="23"/>
        </w:rPr>
        <w:t>3.</w:t>
      </w:r>
      <w:r>
        <w:rPr>
          <w:sz w:val="23"/>
          <w:szCs w:val="23"/>
          <w:lang w:val="id-ID"/>
        </w:rPr>
        <w:t>3</w:t>
      </w:r>
      <w:r>
        <w:rPr>
          <w:sz w:val="23"/>
          <w:szCs w:val="23"/>
        </w:rPr>
        <w:t xml:space="preserve">.1. </w:t>
      </w:r>
      <w:proofErr w:type="spellStart"/>
      <w:r>
        <w:rPr>
          <w:sz w:val="23"/>
          <w:szCs w:val="23"/>
        </w:rPr>
        <w:t>Populasi</w:t>
      </w:r>
      <w:proofErr w:type="spellEnd"/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8</w:t>
      </w:r>
    </w:p>
    <w:p w:rsidR="00044B42" w:rsidRPr="004C110E" w:rsidRDefault="00044B42" w:rsidP="00044B42">
      <w:pPr>
        <w:pStyle w:val="Default"/>
        <w:tabs>
          <w:tab w:val="left" w:leader="dot" w:pos="7938"/>
        </w:tabs>
        <w:ind w:left="144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       3.</w:t>
      </w:r>
      <w:r>
        <w:rPr>
          <w:sz w:val="23"/>
          <w:szCs w:val="23"/>
          <w:lang w:val="id-ID"/>
        </w:rPr>
        <w:t>3</w:t>
      </w:r>
      <w:r>
        <w:rPr>
          <w:sz w:val="23"/>
          <w:szCs w:val="23"/>
        </w:rPr>
        <w:t xml:space="preserve">.2. </w:t>
      </w:r>
      <w:r>
        <w:rPr>
          <w:sz w:val="23"/>
          <w:szCs w:val="23"/>
          <w:lang w:val="id-ID"/>
        </w:rPr>
        <w:t>Sampel</w:t>
      </w:r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9</w:t>
      </w:r>
    </w:p>
    <w:p w:rsidR="00044B42" w:rsidRPr="009E6415" w:rsidRDefault="00044B42" w:rsidP="00044B42">
      <w:pPr>
        <w:pStyle w:val="Default"/>
        <w:tabs>
          <w:tab w:val="left" w:leader="dot" w:pos="7938"/>
        </w:tabs>
        <w:ind w:left="720" w:firstLine="720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3.4. </w:t>
      </w:r>
      <w:r>
        <w:rPr>
          <w:sz w:val="23"/>
          <w:szCs w:val="23"/>
          <w:lang w:val="id-ID"/>
        </w:rPr>
        <w:t>Teknik Pengumpulan Data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2</w:t>
      </w:r>
      <w:r>
        <w:rPr>
          <w:sz w:val="23"/>
          <w:szCs w:val="23"/>
          <w:lang w:val="id-ID"/>
        </w:rPr>
        <w:t>9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 w:rsidRPr="001348BB">
        <w:rPr>
          <w:rFonts w:ascii="Times New Roman" w:hAnsi="Times New Roman" w:cs="Times New Roman"/>
          <w:sz w:val="23"/>
          <w:szCs w:val="23"/>
        </w:rPr>
        <w:tab/>
        <w:t xml:space="preserve">3.5. </w:t>
      </w:r>
      <w:r>
        <w:rPr>
          <w:rFonts w:ascii="Times New Roman" w:hAnsi="Times New Roman" w:cs="Times New Roman"/>
          <w:sz w:val="23"/>
          <w:szCs w:val="23"/>
          <w:lang w:val="id-ID"/>
        </w:rPr>
        <w:t>Definisi Operasional Variabel</w:t>
      </w:r>
      <w:r>
        <w:rPr>
          <w:rFonts w:ascii="Times New Roman" w:hAnsi="Times New Roman" w:cs="Times New Roman"/>
          <w:sz w:val="23"/>
          <w:szCs w:val="23"/>
        </w:rPr>
        <w:tab/>
        <w:t>30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  <w:t>3.6. Teknik Analisis Data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32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>BAB IV.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HASIL DAN PEMBAHASAN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  <w:t>4.1. Hasil Penelitian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33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4.1.1. Gambaran Umum Perusahaan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33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4.1.2. Laporan Laba Rugi Perusahaan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35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 xml:space="preserve">4.1.3. Perhitungan Rasio </w:t>
      </w:r>
      <w:r>
        <w:rPr>
          <w:rFonts w:ascii="Times New Roman" w:hAnsi="Times New Roman" w:cs="Times New Roman"/>
          <w:i/>
          <w:sz w:val="23"/>
          <w:szCs w:val="23"/>
          <w:lang w:val="id-ID"/>
        </w:rPr>
        <w:t>Gross  Profit Margin</w:t>
      </w:r>
      <w:r>
        <w:rPr>
          <w:rFonts w:ascii="Times New Roman" w:hAnsi="Times New Roman" w:cs="Times New Roman"/>
          <w:i/>
          <w:sz w:val="23"/>
          <w:szCs w:val="23"/>
          <w:lang w:val="id-ID"/>
        </w:rPr>
        <w:tab/>
      </w:r>
      <w:r>
        <w:rPr>
          <w:rFonts w:ascii="Times New Roman" w:hAnsi="Times New Roman" w:cs="Times New Roman"/>
          <w:sz w:val="23"/>
          <w:szCs w:val="23"/>
          <w:lang w:val="id-ID"/>
        </w:rPr>
        <w:t>41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lastRenderedPageBreak/>
        <w:tab/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 xml:space="preserve">4.1.4. Perhitungan Rasio </w:t>
      </w:r>
      <w:r>
        <w:rPr>
          <w:rFonts w:ascii="Times New Roman" w:hAnsi="Times New Roman" w:cs="Times New Roman"/>
          <w:i/>
          <w:sz w:val="23"/>
          <w:szCs w:val="23"/>
          <w:lang w:val="id-ID"/>
        </w:rPr>
        <w:t>Net Profit Margin</w:t>
      </w:r>
      <w:r>
        <w:rPr>
          <w:rFonts w:ascii="Times New Roman" w:hAnsi="Times New Roman" w:cs="Times New Roman"/>
          <w:i/>
          <w:sz w:val="23"/>
          <w:szCs w:val="23"/>
          <w:lang w:val="id-ID"/>
        </w:rPr>
        <w:tab/>
      </w:r>
      <w:r>
        <w:rPr>
          <w:rFonts w:ascii="Times New Roman" w:hAnsi="Times New Roman" w:cs="Times New Roman"/>
          <w:sz w:val="23"/>
          <w:szCs w:val="23"/>
          <w:lang w:val="id-ID"/>
        </w:rPr>
        <w:t>48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  <w:t>4.2. Pembahasan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57</w:t>
      </w:r>
    </w:p>
    <w:p w:rsidR="00044B42" w:rsidRPr="0079012A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>BAB V.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SIMPULAN DAN SARAN</w:t>
      </w:r>
    </w:p>
    <w:p w:rsidR="00044B42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  <w:t>5.1. Simpulan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60</w:t>
      </w:r>
    </w:p>
    <w:p w:rsidR="00044B42" w:rsidRPr="002A4584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  <w:lang w:val="id-ID"/>
        </w:rPr>
        <w:tab/>
        <w:t>5.2. Saran</w:t>
      </w:r>
      <w:r>
        <w:rPr>
          <w:rFonts w:ascii="Times New Roman" w:hAnsi="Times New Roman" w:cs="Times New Roman"/>
          <w:sz w:val="23"/>
          <w:szCs w:val="23"/>
          <w:lang w:val="id-ID"/>
        </w:rPr>
        <w:tab/>
        <w:t>60</w:t>
      </w:r>
    </w:p>
    <w:p w:rsidR="00044B42" w:rsidRPr="001348BB" w:rsidRDefault="00044B42" w:rsidP="00044B42">
      <w:pPr>
        <w:tabs>
          <w:tab w:val="left" w:pos="1418"/>
          <w:tab w:val="left" w:pos="1843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348BB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044B42" w:rsidRPr="007D0E29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044B42" w:rsidRPr="00AC1E40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44B42" w:rsidRDefault="00044B42" w:rsidP="00044B42"/>
    <w:p w:rsidR="00044B42" w:rsidRPr="00A10E52" w:rsidRDefault="00044B42" w:rsidP="00044B42">
      <w:pPr>
        <w:pStyle w:val="Default"/>
        <w:tabs>
          <w:tab w:val="left" w:leader="dot" w:pos="7938"/>
        </w:tabs>
        <w:rPr>
          <w:sz w:val="23"/>
          <w:szCs w:val="23"/>
          <w:lang w:val="id-ID"/>
        </w:rPr>
      </w:pPr>
    </w:p>
    <w:p w:rsidR="00044B42" w:rsidRPr="00321DAC" w:rsidRDefault="00044B42" w:rsidP="00044B42">
      <w:pPr>
        <w:rPr>
          <w:rFonts w:ascii="Times New Roman" w:hAnsi="Times New Roman" w:cs="Times New Roman"/>
          <w:sz w:val="28"/>
          <w:szCs w:val="28"/>
        </w:rPr>
      </w:pPr>
    </w:p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7D">
        <w:rPr>
          <w:rFonts w:ascii="Times New Roman" w:hAnsi="Times New Roman" w:cs="Times New Roman"/>
          <w:b/>
          <w:sz w:val="28"/>
          <w:szCs w:val="28"/>
        </w:rPr>
        <w:lastRenderedPageBreak/>
        <w:t>DAFTAR TABEL</w:t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42" w:rsidRPr="00000E7D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44B42" w:rsidRPr="004D2EE8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Terdahulu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044B42" w:rsidRPr="004D2EE8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Jadwal Pelaksanaan Penelitian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044B42" w:rsidRPr="004D2EE8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Rumus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Gross Profit Margin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3.3.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Rumus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Net Profit Margin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3.4.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Standar Rasio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Gross Profit Margin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044B42" w:rsidRPr="00240631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3.5.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Standar Rasio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Net Profit Margin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Laporan Pendapatan CV Kaos767Bogor Tahun 2020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Laporan Pendapatan CV Kaos767Bogor Tahun 2021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Laporan Pendapatan CV Kaos767Bogor Tahun 2022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  <w:lang w:val="id-ID"/>
        </w:rPr>
        <w:t>Tahun 2020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  <w:lang w:val="id-ID"/>
        </w:rPr>
        <w:t>Tahun 2021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  <w:lang w:val="id-ID"/>
        </w:rPr>
        <w:t>Tahun 2022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044B42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4.7.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Hasil Analisis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Gross Profit Margin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044B42" w:rsidRPr="00BE1E38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4.8.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Hasil Analisis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Net Profit Margin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044B42" w:rsidRDefault="00044B42" w:rsidP="00044B42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44B42" w:rsidRPr="00BE1E38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Pr="002E27D1" w:rsidRDefault="00044B42" w:rsidP="00044B42">
      <w:pPr>
        <w:tabs>
          <w:tab w:val="left" w:pos="1134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42" w:rsidRPr="001A79E8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 w:rsidP="00044B42"/>
    <w:p w:rsidR="00044B42" w:rsidRDefault="00044B42" w:rsidP="00044B42"/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B8">
        <w:rPr>
          <w:rFonts w:ascii="Times New Roman" w:hAnsi="Times New Roman" w:cs="Times New Roman"/>
          <w:b/>
          <w:sz w:val="28"/>
          <w:szCs w:val="28"/>
        </w:rPr>
        <w:lastRenderedPageBreak/>
        <w:t>DAFTAR GAMBAR</w:t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42" w:rsidRPr="000F2CB8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42" w:rsidRPr="00CC521D" w:rsidRDefault="00044B42" w:rsidP="00044B42">
      <w:pPr>
        <w:tabs>
          <w:tab w:val="left" w:pos="1418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Pemikiran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44B42" w:rsidRPr="00024748" w:rsidRDefault="00044B42" w:rsidP="00044B42">
      <w:pPr>
        <w:tabs>
          <w:tab w:val="left" w:pos="1418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4.1.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Stuktur Organisasi Perusahaan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044B42" w:rsidRDefault="00044B42" w:rsidP="00044B42"/>
    <w:p w:rsid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LAMP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IRAN</w:t>
      </w:r>
    </w:p>
    <w:p w:rsidR="00044B42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44B42" w:rsidRPr="005A65C1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044B42" w:rsidRDefault="00044B42" w:rsidP="00044B42">
      <w:pPr>
        <w:tabs>
          <w:tab w:val="left" w:pos="2127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     Laporan Laba Rugi Tahun 2020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044B42" w:rsidRPr="001C5107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2.      Laporan Laba Rugi Tahun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044B42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3.      Laporan Laba Rugi Tahun 2022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72</w:t>
      </w:r>
    </w:p>
    <w:p w:rsidR="00044B42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4.      Foto Kegiatan Produksi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044B42" w:rsidRPr="00557959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5.      Contoh Bukti Kwitansi Pembayaran Per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Project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78</w:t>
      </w:r>
    </w:p>
    <w:p w:rsidR="00044B42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6.      Surat Keterangan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79</w:t>
      </w:r>
    </w:p>
    <w:p w:rsidR="00044B42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7.      Kartu Bimbingan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80</w:t>
      </w:r>
    </w:p>
    <w:p w:rsidR="00044B42" w:rsidRPr="005A65C1" w:rsidRDefault="00044B42" w:rsidP="00044B42">
      <w:pPr>
        <w:tabs>
          <w:tab w:val="left" w:pos="170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8.      Daftar Riwayat Hidup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044B42" w:rsidRDefault="00044B42" w:rsidP="00044B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44B42" w:rsidRPr="00BE1E38" w:rsidRDefault="00044B42" w:rsidP="00044B42">
      <w:pPr>
        <w:tabs>
          <w:tab w:val="left" w:pos="1134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Pr="002E27D1" w:rsidRDefault="00044B42" w:rsidP="00044B42">
      <w:pPr>
        <w:tabs>
          <w:tab w:val="left" w:pos="1134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42" w:rsidRPr="001A79E8" w:rsidRDefault="00044B42" w:rsidP="00044B42">
      <w:pPr>
        <w:tabs>
          <w:tab w:val="left" w:pos="1418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44B42" w:rsidRDefault="00044B42" w:rsidP="00044B42"/>
    <w:p w:rsidR="00044B42" w:rsidRDefault="00044B42" w:rsidP="00044B42"/>
    <w:p w:rsidR="00044B42" w:rsidRPr="00044B42" w:rsidRDefault="00044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044B42" w:rsidRPr="00044B42" w:rsidSect="00044B42">
      <w:pgSz w:w="12240" w:h="15840" w:code="1"/>
      <w:pgMar w:top="1418" w:right="1418" w:bottom="1418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E4" w:rsidRDefault="00D168E4">
      <w:pPr>
        <w:spacing w:after="0" w:line="240" w:lineRule="auto"/>
      </w:pPr>
      <w:r>
        <w:separator/>
      </w:r>
    </w:p>
  </w:endnote>
  <w:endnote w:type="continuationSeparator" w:id="0">
    <w:p w:rsidR="00D168E4" w:rsidRDefault="00D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42" w:rsidRDefault="00044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54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bookmarkStart w:id="0" w:name="_GoBack" w:displacedByCustomXml="prev"/>
      <w:p w:rsidR="00044B42" w:rsidRPr="00044B42" w:rsidRDefault="00044B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B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B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4B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044B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bookmarkEnd w:id="0"/>
  <w:p w:rsidR="00635283" w:rsidRDefault="00635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83" w:rsidRDefault="00635283">
    <w:pPr>
      <w:pStyle w:val="Footer"/>
      <w:jc w:val="center"/>
    </w:pPr>
  </w:p>
  <w:p w:rsidR="00635283" w:rsidRDefault="00635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E4" w:rsidRDefault="00D168E4">
      <w:pPr>
        <w:spacing w:after="0" w:line="240" w:lineRule="auto"/>
      </w:pPr>
      <w:r>
        <w:separator/>
      </w:r>
    </w:p>
  </w:footnote>
  <w:footnote w:type="continuationSeparator" w:id="0">
    <w:p w:rsidR="00D168E4" w:rsidRDefault="00D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42" w:rsidRDefault="00044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42" w:rsidRDefault="00044B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42" w:rsidRDefault="00044B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D1F"/>
    <w:multiLevelType w:val="hybridMultilevel"/>
    <w:tmpl w:val="EB5A8884"/>
    <w:lvl w:ilvl="0" w:tplc="81A4F5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771B"/>
    <w:multiLevelType w:val="hybridMultilevel"/>
    <w:tmpl w:val="37228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3"/>
    <w:rsid w:val="00044B42"/>
    <w:rsid w:val="00635283"/>
    <w:rsid w:val="00D1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basedOn w:val="DefaultParagraphFont"/>
  </w:style>
  <w:style w:type="character" w:customStyle="1" w:styleId="ListParagraphChar">
    <w:name w:val="List Paragraph Char"/>
    <w:link w:val="ListParagraph"/>
    <w:uiPriority w:val="34"/>
  </w:style>
  <w:style w:type="paragraph" w:styleId="BodyTextIndent2">
    <w:name w:val="Body Text Indent 2"/>
    <w:basedOn w:val="Normal"/>
    <w:link w:val="BodyTextIndent2Char"/>
    <w:uiPriority w:val="99"/>
    <w:qFormat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M25">
    <w:name w:val="CM25"/>
    <w:basedOn w:val="Default"/>
    <w:next w:val="Default"/>
    <w:pPr>
      <w:spacing w:line="520" w:lineRule="atLeast"/>
    </w:pPr>
    <w:rPr>
      <w:color w:val="auto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basedOn w:val="DefaultParagraphFont"/>
  </w:style>
  <w:style w:type="character" w:customStyle="1" w:styleId="ListParagraphChar">
    <w:name w:val="List Paragraph Char"/>
    <w:link w:val="ListParagraph"/>
    <w:uiPriority w:val="34"/>
  </w:style>
  <w:style w:type="paragraph" w:styleId="BodyTextIndent2">
    <w:name w:val="Body Text Indent 2"/>
    <w:basedOn w:val="Normal"/>
    <w:link w:val="BodyTextIndent2Char"/>
    <w:uiPriority w:val="99"/>
    <w:qFormat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M25">
    <w:name w:val="CM25"/>
    <w:basedOn w:val="Default"/>
    <w:next w:val="Default"/>
    <w:pPr>
      <w:spacing w:line="520" w:lineRule="atLeast"/>
    </w:pPr>
    <w:rPr>
      <w:color w:val="auto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7EA0-D7A5-430B-960C-26A4D32B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GBS</cp:lastModifiedBy>
  <cp:revision>2</cp:revision>
  <cp:lastPrinted>2023-08-25T06:18:00Z</cp:lastPrinted>
  <dcterms:created xsi:type="dcterms:W3CDTF">2023-10-03T08:06:00Z</dcterms:created>
  <dcterms:modified xsi:type="dcterms:W3CDTF">2023-10-03T08:06:00Z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8a92bea58e894cd4a0f8e31c296478b7</vt:lpwstr>
  </property>
</Properties>
</file>